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CE6D" w14:textId="77777777" w:rsidR="002D15D8" w:rsidRPr="00AA7A7E" w:rsidRDefault="000116F5" w:rsidP="002D15D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  <w:r w:rsidRPr="00AA7A7E">
        <w:rPr>
          <w:b/>
          <w:sz w:val="28"/>
          <w:szCs w:val="28"/>
        </w:rPr>
        <w:t xml:space="preserve">GRAD UMAG-UMAGO – UPRAVNI ODJEL ZA KOMUNALNI SUSTAV </w:t>
      </w:r>
    </w:p>
    <w:p w14:paraId="528805A9" w14:textId="77777777" w:rsidR="000116F5" w:rsidRPr="00AA7A7E" w:rsidRDefault="000116F5" w:rsidP="002D15D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  <w:r w:rsidRPr="00AA7A7E">
        <w:rPr>
          <w:b/>
          <w:sz w:val="28"/>
          <w:szCs w:val="28"/>
        </w:rPr>
        <w:t xml:space="preserve">I PROSTORNO PLANIRANJE </w:t>
      </w:r>
    </w:p>
    <w:p w14:paraId="474E0AF9" w14:textId="77777777" w:rsidR="002D15D8" w:rsidRPr="00AA7A7E" w:rsidRDefault="002D15D8" w:rsidP="002D15D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14:paraId="1807BF7C" w14:textId="77777777" w:rsidR="002D15D8" w:rsidRPr="00AA7A7E" w:rsidRDefault="000116F5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A7A7E">
        <w:rPr>
          <w:rFonts w:ascii="Times New Roman" w:hAnsi="Times New Roman" w:cs="Times New Roman"/>
          <w:b/>
          <w:sz w:val="28"/>
          <w:szCs w:val="28"/>
        </w:rPr>
        <w:t xml:space="preserve">CITTÀ DI UMAG-UMAGO – </w:t>
      </w:r>
      <w:r w:rsidRPr="00AA7A7E">
        <w:rPr>
          <w:rFonts w:ascii="Times New Roman" w:hAnsi="Times New Roman" w:cs="Times New Roman"/>
          <w:b/>
          <w:sz w:val="28"/>
          <w:szCs w:val="28"/>
          <w:lang w:val="it-IT"/>
        </w:rPr>
        <w:t xml:space="preserve">ASSESSORATO AL SISTEMA COMUNALE </w:t>
      </w:r>
    </w:p>
    <w:p w14:paraId="7C49C765" w14:textId="77777777" w:rsidR="000116F5" w:rsidRPr="00AA7A7E" w:rsidRDefault="000116F5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A7A7E">
        <w:rPr>
          <w:rFonts w:ascii="Times New Roman" w:hAnsi="Times New Roman" w:cs="Times New Roman"/>
          <w:b/>
          <w:sz w:val="28"/>
          <w:szCs w:val="28"/>
          <w:lang w:val="it-IT"/>
        </w:rPr>
        <w:t>E PIANIFICAZIONE TERRITORIALE</w:t>
      </w:r>
    </w:p>
    <w:p w14:paraId="3573553E" w14:textId="77777777" w:rsidR="000116F5" w:rsidRPr="00AA7A7E" w:rsidRDefault="000116F5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7E">
        <w:rPr>
          <w:noProof/>
          <w:sz w:val="28"/>
          <w:szCs w:val="28"/>
        </w:rPr>
        <w:drawing>
          <wp:inline distT="0" distB="0" distL="0" distR="0" wp14:anchorId="77840747" wp14:editId="1F183704">
            <wp:extent cx="609600" cy="800100"/>
            <wp:effectExtent l="0" t="0" r="0" b="0"/>
            <wp:docPr id="1" name="Picture 1" descr="Grb Um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Uma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b="1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0690" w14:textId="77777777" w:rsidR="002D15D8" w:rsidRDefault="002D15D8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A9063" w14:textId="77777777" w:rsidR="00AA7A7E" w:rsidRPr="00AA7A7E" w:rsidRDefault="00AA7A7E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20A24" w14:textId="77777777" w:rsidR="002D15D8" w:rsidRPr="00AA7A7E" w:rsidRDefault="00E621DE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7E">
        <w:rPr>
          <w:rFonts w:ascii="Times New Roman" w:hAnsi="Times New Roman" w:cs="Times New Roman"/>
          <w:b/>
          <w:sz w:val="28"/>
          <w:szCs w:val="28"/>
        </w:rPr>
        <w:t xml:space="preserve">OBAVIJEST </w:t>
      </w:r>
    </w:p>
    <w:p w14:paraId="5DCC01A9" w14:textId="77777777" w:rsidR="00E621DE" w:rsidRPr="00AA7A7E" w:rsidRDefault="00E621DE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7E">
        <w:rPr>
          <w:rFonts w:ascii="Times New Roman" w:hAnsi="Times New Roman" w:cs="Times New Roman"/>
          <w:b/>
          <w:sz w:val="28"/>
          <w:szCs w:val="28"/>
        </w:rPr>
        <w:t>O ARHEOLOŠKOM REKOGNOSCIRANJU TERENA</w:t>
      </w:r>
    </w:p>
    <w:p w14:paraId="76689086" w14:textId="77777777" w:rsidR="00E621DE" w:rsidRPr="00AA7A7E" w:rsidRDefault="00E621DE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7E">
        <w:rPr>
          <w:rFonts w:ascii="Times New Roman" w:hAnsi="Times New Roman" w:cs="Times New Roman"/>
          <w:b/>
          <w:sz w:val="28"/>
          <w:szCs w:val="28"/>
        </w:rPr>
        <w:t>NA PODRUČJU STARE SAVUDRIJE</w:t>
      </w:r>
    </w:p>
    <w:p w14:paraId="247D669B" w14:textId="77777777" w:rsidR="00E621DE" w:rsidRPr="00AA7A7E" w:rsidRDefault="00E621DE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620F2" w14:textId="77777777" w:rsidR="002D15D8" w:rsidRPr="00AA7A7E" w:rsidRDefault="002D15D8" w:rsidP="002D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ADF8C" w14:textId="77777777" w:rsidR="00E374A2" w:rsidRPr="00AA7A7E" w:rsidRDefault="00E621DE" w:rsidP="002D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4173717"/>
      <w:proofErr w:type="spellStart"/>
      <w:r w:rsidRPr="00AA7A7E">
        <w:rPr>
          <w:rFonts w:ascii="Times New Roman" w:hAnsi="Times New Roman" w:cs="Times New Roman"/>
          <w:sz w:val="28"/>
          <w:szCs w:val="28"/>
        </w:rPr>
        <w:t>Nastavno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5D8" w:rsidRPr="00AA7A7E">
        <w:rPr>
          <w:rFonts w:ascii="Times New Roman" w:hAnsi="Times New Roman" w:cs="Times New Roman"/>
          <w:sz w:val="28"/>
          <w:szCs w:val="28"/>
        </w:rPr>
        <w:t>R</w:t>
      </w:r>
      <w:r w:rsidRPr="00AA7A7E">
        <w:rPr>
          <w:rFonts w:ascii="Times New Roman" w:hAnsi="Times New Roman" w:cs="Times New Roman"/>
          <w:sz w:val="28"/>
          <w:szCs w:val="28"/>
        </w:rPr>
        <w:t>ješenje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Konzervatorskog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u Puli od 8.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rujna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2022. (KLASA: UP/l-612-08/22-04/1704, URBROJ: 532-05-02-10/11-22-01), </w:t>
      </w:r>
      <w:r w:rsidRPr="00AA7A7E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tijeku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izrad</w:t>
      </w:r>
      <w:r w:rsidRPr="00AA7A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</w:t>
      </w:r>
      <w:r w:rsidRPr="00AA7A7E">
        <w:rPr>
          <w:rFonts w:ascii="Times New Roman" w:hAnsi="Times New Roman" w:cs="Times New Roman"/>
          <w:sz w:val="28"/>
          <w:szCs w:val="28"/>
        </w:rPr>
        <w:t>onzervatorskog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elaborata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područje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zaštićenog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kulturnog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dobra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oznake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r w:rsidRPr="00AA7A7E">
        <w:rPr>
          <w:rFonts w:ascii="Times New Roman" w:hAnsi="Times New Roman" w:cs="Times New Roman"/>
          <w:sz w:val="28"/>
          <w:szCs w:val="28"/>
        </w:rPr>
        <w:t>Z-70 „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Antička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luka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Stara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Savudrija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>”</w:t>
      </w:r>
      <w:r w:rsidRPr="00AA7A7E">
        <w:rPr>
          <w:rFonts w:ascii="Times New Roman" w:hAnsi="Times New Roman" w:cs="Times New Roman"/>
          <w:sz w:val="28"/>
          <w:szCs w:val="28"/>
        </w:rPr>
        <w:t xml:space="preserve">, od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privatnog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investitora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>.</w:t>
      </w:r>
    </w:p>
    <w:p w14:paraId="6A1ECC9B" w14:textId="77777777" w:rsidR="00AA7A7E" w:rsidRPr="00AA7A7E" w:rsidRDefault="00E621DE" w:rsidP="002D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A7E">
        <w:rPr>
          <w:rFonts w:ascii="Times New Roman" w:hAnsi="Times New Roman" w:cs="Times New Roman"/>
          <w:sz w:val="28"/>
          <w:szCs w:val="28"/>
        </w:rPr>
        <w:t>T</w:t>
      </w:r>
      <w:r w:rsidRPr="00AA7A7E">
        <w:rPr>
          <w:rFonts w:ascii="Times New Roman" w:hAnsi="Times New Roman" w:cs="Times New Roman"/>
          <w:sz w:val="28"/>
          <w:szCs w:val="28"/>
        </w:rPr>
        <w:t>vrtka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i/>
          <w:iCs/>
          <w:sz w:val="28"/>
          <w:szCs w:val="28"/>
        </w:rPr>
        <w:t>Mjesto</w:t>
      </w:r>
      <w:proofErr w:type="spellEnd"/>
      <w:r w:rsidRPr="00AA7A7E">
        <w:rPr>
          <w:rFonts w:ascii="Times New Roman" w:hAnsi="Times New Roman" w:cs="Times New Roman"/>
          <w:i/>
          <w:iCs/>
          <w:sz w:val="28"/>
          <w:szCs w:val="28"/>
        </w:rPr>
        <w:t xml:space="preserve"> pod </w:t>
      </w:r>
      <w:proofErr w:type="spellStart"/>
      <w:r w:rsidRPr="00AA7A7E">
        <w:rPr>
          <w:rFonts w:ascii="Times New Roman" w:hAnsi="Times New Roman" w:cs="Times New Roman"/>
          <w:i/>
          <w:iCs/>
          <w:sz w:val="28"/>
          <w:szCs w:val="28"/>
        </w:rPr>
        <w:t>suncem</w:t>
      </w:r>
      <w:proofErr w:type="spellEnd"/>
      <w:r w:rsidRPr="00AA7A7E">
        <w:rPr>
          <w:rFonts w:ascii="Times New Roman" w:hAnsi="Times New Roman" w:cs="Times New Roman"/>
          <w:i/>
          <w:iCs/>
          <w:sz w:val="28"/>
          <w:szCs w:val="28"/>
        </w:rPr>
        <w:t xml:space="preserve"> d.o.o.</w:t>
      </w:r>
      <w:r w:rsidRPr="00AA7A7E">
        <w:rPr>
          <w:rFonts w:ascii="Times New Roman" w:hAnsi="Times New Roman" w:cs="Times New Roman"/>
          <w:sz w:val="28"/>
          <w:szCs w:val="28"/>
        </w:rPr>
        <w:t xml:space="preserve"> je,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nositelj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dopuštenja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Ministarstva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za rad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kulturnim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dobrima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angažirana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izrađivač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predmetnog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Konzervatorskog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Elaborata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>.</w:t>
      </w:r>
    </w:p>
    <w:p w14:paraId="3A9C52D7" w14:textId="77777777" w:rsidR="002D15D8" w:rsidRPr="00AA7A7E" w:rsidRDefault="00E621DE" w:rsidP="002D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A7E">
        <w:rPr>
          <w:rFonts w:ascii="Times New Roman" w:hAnsi="Times New Roman" w:cs="Times New Roman"/>
          <w:sz w:val="28"/>
          <w:szCs w:val="28"/>
        </w:rPr>
        <w:t>Obavještava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javnost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da u period </w:t>
      </w:r>
      <w:proofErr w:type="spellStart"/>
      <w:proofErr w:type="gramStart"/>
      <w:r w:rsidRPr="00AA7A7E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AA7A7E">
        <w:rPr>
          <w:rFonts w:ascii="Times New Roman" w:hAnsi="Times New Roman" w:cs="Times New Roman"/>
          <w:sz w:val="28"/>
          <w:szCs w:val="28"/>
        </w:rPr>
        <w:t xml:space="preserve"> 08. do 12.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svibnja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predviđeno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, od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arheološkog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tima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>,</w:t>
      </w:r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provo</w:t>
      </w:r>
      <w:r w:rsidRPr="00AA7A7E">
        <w:rPr>
          <w:rFonts w:ascii="Times New Roman" w:hAnsi="Times New Roman" w:cs="Times New Roman"/>
          <w:sz w:val="28"/>
          <w:szCs w:val="28"/>
        </w:rPr>
        <w:t>đenje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rekogn</w:t>
      </w:r>
      <w:r w:rsidR="009068A0" w:rsidRPr="00AA7A7E">
        <w:rPr>
          <w:rFonts w:ascii="Times New Roman" w:hAnsi="Times New Roman" w:cs="Times New Roman"/>
          <w:sz w:val="28"/>
          <w:szCs w:val="28"/>
        </w:rPr>
        <w:t>o</w:t>
      </w:r>
      <w:r w:rsidRPr="00AA7A7E">
        <w:rPr>
          <w:rFonts w:ascii="Times New Roman" w:hAnsi="Times New Roman" w:cs="Times New Roman"/>
          <w:sz w:val="28"/>
          <w:szCs w:val="28"/>
        </w:rPr>
        <w:t>sciranje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terena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uvale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Stara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Savudrija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neposredne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okolice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. Ova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aktivnost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uključuje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obilazak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vizualno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pretraživanje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terena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obuhvatu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7E">
        <w:rPr>
          <w:rFonts w:ascii="Times New Roman" w:hAnsi="Times New Roman" w:cs="Times New Roman"/>
          <w:sz w:val="28"/>
          <w:szCs w:val="28"/>
        </w:rPr>
        <w:t>arheološke</w:t>
      </w:r>
      <w:proofErr w:type="spellEnd"/>
      <w:r w:rsidRPr="00AA7A7E">
        <w:rPr>
          <w:rFonts w:ascii="Times New Roman" w:hAnsi="Times New Roman" w:cs="Times New Roman"/>
          <w:sz w:val="28"/>
          <w:szCs w:val="28"/>
        </w:rPr>
        <w:t xml:space="preserve"> zone</w:t>
      </w:r>
      <w:r w:rsidR="002D15D8" w:rsidRPr="00AA7A7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A22D79A" w14:textId="77777777" w:rsidR="002D15D8" w:rsidRPr="00AA7A7E" w:rsidRDefault="002D15D8" w:rsidP="002D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5EC16" w14:textId="77777777" w:rsidR="002D15D8" w:rsidRPr="00AA7A7E" w:rsidRDefault="002D15D8" w:rsidP="002D15D8">
      <w:pPr>
        <w:ind w:left="709" w:hanging="709"/>
        <w:jc w:val="both"/>
        <w:rPr>
          <w:sz w:val="28"/>
          <w:szCs w:val="28"/>
        </w:rPr>
      </w:pPr>
      <w:r w:rsidRPr="00AA7A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3509E" wp14:editId="3D38B822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8897620" cy="0"/>
                <wp:effectExtent l="6350" t="13970" r="1143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7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62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5pt;margin-top:8.6pt;width:70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XDJQIAAEo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"/>
            </w:pict>
          </mc:Fallback>
        </mc:AlternateContent>
      </w:r>
    </w:p>
    <w:p w14:paraId="6F2EEA38" w14:textId="77777777" w:rsidR="00AA7A7E" w:rsidRDefault="00AA7A7E" w:rsidP="00A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5DC6B90" w14:textId="77777777" w:rsidR="00AA7A7E" w:rsidRPr="00AA7A7E" w:rsidRDefault="00AA7A7E" w:rsidP="00A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A7A7E">
        <w:rPr>
          <w:rFonts w:ascii="Times New Roman" w:hAnsi="Times New Roman" w:cs="Times New Roman"/>
          <w:b/>
          <w:sz w:val="28"/>
          <w:szCs w:val="28"/>
          <w:lang w:val="hr-HR"/>
        </w:rPr>
        <w:t>AVVISO</w:t>
      </w:r>
    </w:p>
    <w:p w14:paraId="24177205" w14:textId="67CB88F6" w:rsidR="00375DF9" w:rsidRDefault="002002EB" w:rsidP="00A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DI</w:t>
      </w:r>
      <w:r w:rsidR="00AA7A7E" w:rsidRPr="00AA7A7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RICOGNIZIONE ARCHEOLOGICA </w:t>
      </w:r>
    </w:p>
    <w:p w14:paraId="327DE34A" w14:textId="77777777" w:rsidR="00AA7A7E" w:rsidRDefault="00AA7A7E" w:rsidP="00A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A7A7E">
        <w:rPr>
          <w:rFonts w:ascii="Times New Roman" w:hAnsi="Times New Roman" w:cs="Times New Roman"/>
          <w:b/>
          <w:sz w:val="28"/>
          <w:szCs w:val="28"/>
          <w:lang w:val="hr-HR"/>
        </w:rPr>
        <w:t>NELLL'AREA DI SALVORE VECCHIA</w:t>
      </w:r>
    </w:p>
    <w:p w14:paraId="22854D93" w14:textId="77777777" w:rsidR="00AA7A7E" w:rsidRPr="00AA7A7E" w:rsidRDefault="00AA7A7E" w:rsidP="00A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1" w:name="_GoBack"/>
      <w:bookmarkEnd w:id="1"/>
    </w:p>
    <w:p w14:paraId="6EFDC303" w14:textId="77777777" w:rsidR="009068A0" w:rsidRPr="00AA7A7E" w:rsidRDefault="009068A0" w:rsidP="00A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A7A7E">
        <w:rPr>
          <w:rFonts w:ascii="Times New Roman" w:hAnsi="Times New Roman" w:cs="Times New Roman"/>
          <w:sz w:val="28"/>
          <w:szCs w:val="28"/>
          <w:lang w:val="hr-HR"/>
        </w:rPr>
        <w:t>In riferimento al Provvedimento emanato dalla Soprintendenza ai beni culturali di Pola in data 08/09/2022 (CLASSE: UP/l-612-08/22-04/1704, N. PROT.: 532-05-02-10/11-22-01), è in corso la procedura di redazione dell’Analisi tecnica per la zona del bene culturale protetto recante sigla Z-70 “Porto antico Salvore vecchia”, effettauata dall’investitore privato.</w:t>
      </w:r>
    </w:p>
    <w:p w14:paraId="182F364A" w14:textId="77777777" w:rsidR="009068A0" w:rsidRPr="00AA7A7E" w:rsidRDefault="009068A0" w:rsidP="00A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A7A7E">
        <w:rPr>
          <w:rFonts w:ascii="Times New Roman" w:hAnsi="Times New Roman" w:cs="Times New Roman"/>
          <w:sz w:val="28"/>
          <w:szCs w:val="28"/>
          <w:lang w:val="hr-HR"/>
        </w:rPr>
        <w:t>Il redattore dell’Analisi tecnica di cui sopra è la società commerciale a responsabilità limitata Mjesto pod suncem d.o.o., titolare dell’apposita autorizzazione rilasciata dal Ministero della cultura e dei media.</w:t>
      </w:r>
    </w:p>
    <w:p w14:paraId="66427372" w14:textId="77777777" w:rsidR="002D15D8" w:rsidRPr="00AA7A7E" w:rsidRDefault="009068A0" w:rsidP="00A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AA7A7E">
        <w:rPr>
          <w:rFonts w:ascii="Times New Roman" w:hAnsi="Times New Roman" w:cs="Times New Roman"/>
          <w:sz w:val="28"/>
          <w:szCs w:val="28"/>
          <w:lang w:val="hr-HR"/>
        </w:rPr>
        <w:t>Si informa il pubblico che dall’8 al 12/05/2023 la squadra di ricognizione archeologica effettuerà gli accertamenti del terreno nell’area di Salvore vecchia e dintorni. Sono previste attività di perlustrazione e indagine visiva all’interno della zona archeologica in oggetto.</w:t>
      </w:r>
    </w:p>
    <w:sectPr w:rsidR="002D15D8" w:rsidRPr="00AA7A7E" w:rsidSect="00AA7A7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DE"/>
    <w:rsid w:val="000116F5"/>
    <w:rsid w:val="002002EB"/>
    <w:rsid w:val="002D15D8"/>
    <w:rsid w:val="00375DF9"/>
    <w:rsid w:val="00841AA6"/>
    <w:rsid w:val="009068A0"/>
    <w:rsid w:val="00AA7A7E"/>
    <w:rsid w:val="00BA1149"/>
    <w:rsid w:val="00E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AA83"/>
  <w15:chartTrackingRefBased/>
  <w15:docId w15:val="{4ECD6AAF-306C-4EA4-BC25-EBF138B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116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0116F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D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Bencich</dc:creator>
  <cp:keywords/>
  <dc:description/>
  <cp:lastModifiedBy>Martina Bencich</cp:lastModifiedBy>
  <cp:revision>4</cp:revision>
  <cp:lastPrinted>2023-05-05T10:14:00Z</cp:lastPrinted>
  <dcterms:created xsi:type="dcterms:W3CDTF">2023-05-05T10:13:00Z</dcterms:created>
  <dcterms:modified xsi:type="dcterms:W3CDTF">2023-05-05T10:16:00Z</dcterms:modified>
</cp:coreProperties>
</file>